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4E17B0">
        <w:rPr>
          <w:rFonts w:ascii="Times New Roman" w:hAnsi="Times New Roman"/>
          <w:sz w:val="26"/>
          <w:szCs w:val="26"/>
        </w:rPr>
        <w:t>15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276AF3">
        <w:rPr>
          <w:rFonts w:ascii="Times New Roman" w:hAnsi="Times New Roman"/>
          <w:sz w:val="26"/>
          <w:szCs w:val="26"/>
        </w:rPr>
        <w:t>.01.2025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4E17B0">
        <w:rPr>
          <w:rFonts w:ascii="Times New Roman" w:hAnsi="Times New Roman"/>
          <w:sz w:val="26"/>
          <w:szCs w:val="26"/>
        </w:rPr>
        <w:t>11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504D" w:rsidRPr="00F8504D" w:rsidRDefault="00F8504D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</w:rPr>
      </w:pPr>
      <w:r w:rsidRPr="00F8504D">
        <w:rPr>
          <w:rFonts w:ascii="Times New Roman" w:hAnsi="Times New Roman"/>
        </w:rPr>
        <w:t xml:space="preserve">Об аннулировании адресов объектов </w:t>
      </w:r>
    </w:p>
    <w:p w:rsidR="007C1934" w:rsidRPr="00F8504D" w:rsidRDefault="00F8504D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</w:rPr>
      </w:pPr>
      <w:r w:rsidRPr="00F8504D">
        <w:rPr>
          <w:rFonts w:ascii="Times New Roman" w:hAnsi="Times New Roman"/>
        </w:rPr>
        <w:t>адресации</w:t>
      </w:r>
    </w:p>
    <w:p w:rsidR="00A82209" w:rsidRPr="00F8504D" w:rsidRDefault="00A82209" w:rsidP="00A8220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A82209" w:rsidRPr="00F8504D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8504D">
        <w:rPr>
          <w:rFonts w:ascii="Times New Roman" w:hAnsi="Times New Roman"/>
        </w:rPr>
        <w:t xml:space="preserve">      </w:t>
      </w:r>
      <w:proofErr w:type="gramStart"/>
      <w:r w:rsidR="00BF5765" w:rsidRPr="00F8504D">
        <w:rPr>
          <w:rFonts w:ascii="Times New Roman" w:hAnsi="Times New Roman"/>
        </w:rPr>
        <w:t xml:space="preserve">В целях актуализации информации содержащейся в ФИАС, в соответствии с </w:t>
      </w:r>
      <w:r w:rsidR="00A82209" w:rsidRPr="00F8504D">
        <w:rPr>
          <w:rFonts w:ascii="Times New Roman" w:hAnsi="Times New Roman"/>
        </w:rPr>
        <w:t xml:space="preserve"> Правилами присвоения, изменения и аннули</w:t>
      </w:r>
      <w:r w:rsidR="00D5240B" w:rsidRPr="00F8504D">
        <w:rPr>
          <w:rFonts w:ascii="Times New Roman" w:hAnsi="Times New Roman"/>
        </w:rPr>
        <w:t>рования адресов, утвержденными п</w:t>
      </w:r>
      <w:r w:rsidR="00A82209" w:rsidRPr="00F8504D">
        <w:rPr>
          <w:rFonts w:ascii="Times New Roman" w:hAnsi="Times New Roman"/>
        </w:rPr>
        <w:t xml:space="preserve">остановлением Правительства Российской Федерации </w:t>
      </w:r>
      <w:r w:rsidR="00BF5765" w:rsidRPr="00F8504D">
        <w:rPr>
          <w:rFonts w:ascii="Times New Roman" w:hAnsi="Times New Roman"/>
        </w:rPr>
        <w:t>от 19 ноября 2014г. № 1221</w:t>
      </w:r>
      <w:r w:rsidR="008C10E2" w:rsidRPr="00F8504D">
        <w:rPr>
          <w:rFonts w:ascii="Times New Roman" w:hAnsi="Times New Roman"/>
        </w:rPr>
        <w:t xml:space="preserve">, </w:t>
      </w:r>
      <w:r w:rsidR="008A08B3" w:rsidRPr="00F8504D">
        <w:rPr>
          <w:rFonts w:ascii="Times New Roman" w:hAnsi="Times New Roman"/>
        </w:rPr>
        <w:t>административным регламентом утвержденным постановлением администрации</w:t>
      </w:r>
      <w:r w:rsidR="008C10E2" w:rsidRPr="00F8504D">
        <w:rPr>
          <w:rFonts w:ascii="Times New Roman" w:hAnsi="Times New Roman"/>
        </w:rPr>
        <w:t xml:space="preserve"> Никольского сельского </w:t>
      </w:r>
      <w:r w:rsidR="00A82209" w:rsidRPr="00F8504D">
        <w:rPr>
          <w:rFonts w:ascii="Times New Roman" w:hAnsi="Times New Roman"/>
        </w:rPr>
        <w:t xml:space="preserve">поселения Новоусманского муниципального района Воронежской области </w:t>
      </w:r>
      <w:r w:rsidR="008A08B3" w:rsidRPr="00F8504D">
        <w:rPr>
          <w:rFonts w:ascii="Times New Roman" w:hAnsi="Times New Roman"/>
        </w:rPr>
        <w:t>от 17.10.2023 г. № 266 (в редакции от 28.05.2024 №93) «</w:t>
      </w:r>
      <w:r w:rsidR="00D5240B" w:rsidRPr="00F8504D">
        <w:rPr>
          <w:rFonts w:ascii="Times New Roman" w:hAnsi="Times New Roman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F8504D">
        <w:rPr>
          <w:rFonts w:ascii="Times New Roman" w:hAnsi="Times New Roman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 w:rsidRPr="00F8504D">
        <w:rPr>
          <w:rFonts w:ascii="Times New Roman" w:hAnsi="Times New Roman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Pr="00F8504D" w:rsidRDefault="00A82209" w:rsidP="00CA40D6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F8504D">
        <w:rPr>
          <w:b/>
          <w:sz w:val="22"/>
          <w:szCs w:val="22"/>
        </w:rPr>
        <w:t xml:space="preserve">ПОСТАНОВЛЯЕТ: </w:t>
      </w:r>
    </w:p>
    <w:p w:rsidR="00F8504D" w:rsidRPr="00F8504D" w:rsidRDefault="00F8504D" w:rsidP="00F8504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8504D">
        <w:rPr>
          <w:rFonts w:ascii="Times New Roman" w:hAnsi="Times New Roman"/>
        </w:rPr>
        <w:t>1. Аннулировать адрес объекта адресации по причине снятия с государственного кадастрового учета объекта недвижимости, являющегося объектом адресации:</w:t>
      </w:r>
    </w:p>
    <w:p w:rsidR="00F8504D" w:rsidRPr="00F8504D" w:rsidRDefault="00F8504D" w:rsidP="00F8504D">
      <w:pPr>
        <w:spacing w:after="0"/>
        <w:contextualSpacing/>
        <w:rPr>
          <w:rFonts w:ascii="Times New Roman" w:hAnsi="Times New Roman"/>
          <w:b/>
          <w:i/>
          <w:iCs/>
          <w:color w:val="000000"/>
          <w:shd w:val="clear" w:color="auto" w:fill="F8FBFD"/>
        </w:rPr>
      </w:pPr>
      <w:r w:rsidRPr="00F8504D">
        <w:rPr>
          <w:rFonts w:ascii="Times New Roman" w:hAnsi="Times New Roman"/>
        </w:rPr>
        <w:t xml:space="preserve">           1.1. Квартиру в жилом доме, расположенную  по адресу: 396334, Российская Федерация, Воронежская область,  </w:t>
      </w:r>
      <w:proofErr w:type="spellStart"/>
      <w:r w:rsidRPr="00F8504D">
        <w:rPr>
          <w:rFonts w:ascii="Times New Roman" w:hAnsi="Times New Roman"/>
        </w:rPr>
        <w:t>Новоусманский</w:t>
      </w:r>
      <w:proofErr w:type="spellEnd"/>
      <w:r w:rsidRPr="00F8504D">
        <w:rPr>
          <w:rFonts w:ascii="Times New Roman" w:hAnsi="Times New Roman"/>
        </w:rPr>
        <w:t xml:space="preserve"> муниципальный район, Никольское сельское поселение, посёлок   совхоза «Воронежский», улица Чапаева, дом 15 кв.1, с кадастровым номером 36:16:0501011:104 </w:t>
      </w:r>
      <w:r w:rsidRPr="00F8504D">
        <w:rPr>
          <w:rFonts w:ascii="Times New Roman" w:hAnsi="Times New Roman"/>
          <w:color w:val="000000"/>
        </w:rPr>
        <w:t xml:space="preserve"> </w:t>
      </w:r>
      <w:r w:rsidRPr="00F8504D">
        <w:rPr>
          <w:rFonts w:ascii="Times New Roman" w:hAnsi="Times New Roman"/>
        </w:rPr>
        <w:t xml:space="preserve">уникальный номер адреса объекта адресации в </w:t>
      </w:r>
      <w:r w:rsidRPr="00F8504D">
        <w:rPr>
          <w:rFonts w:ascii="Times New Roman" w:hAnsi="Times New Roman"/>
          <w:b/>
          <w:i/>
        </w:rPr>
        <w:t xml:space="preserve">ГАР </w:t>
      </w:r>
      <w:r w:rsidRPr="00F8504D">
        <w:rPr>
          <w:rFonts w:ascii="Times New Roman" w:hAnsi="Times New Roman"/>
          <w:b/>
          <w:i/>
          <w:color w:val="2D2F39"/>
          <w:shd w:val="clear" w:color="auto" w:fill="F9FAFA"/>
        </w:rPr>
        <w:t>1ad4f800-a59c-420e-9792-7d6234765320</w:t>
      </w:r>
      <w:r w:rsidRPr="00F8504D">
        <w:rPr>
          <w:rFonts w:ascii="Times New Roman" w:hAnsi="Times New Roman"/>
          <w:b/>
        </w:rPr>
        <w:t xml:space="preserve"> </w:t>
      </w:r>
      <w:r w:rsidRPr="00F8504D">
        <w:rPr>
          <w:rFonts w:ascii="Times New Roman" w:hAnsi="Times New Roman"/>
          <w:color w:val="2D2F39"/>
          <w:shd w:val="clear" w:color="auto" w:fill="FFFFFF"/>
        </w:rPr>
        <w:t xml:space="preserve"> </w:t>
      </w:r>
      <w:r w:rsidRPr="00F8504D">
        <w:rPr>
          <w:rFonts w:ascii="Times New Roman" w:hAnsi="Times New Roman"/>
          <w:color w:val="2D2F39"/>
          <w:shd w:val="clear" w:color="auto" w:fill="F9FAFA"/>
        </w:rPr>
        <w:t xml:space="preserve"> </w:t>
      </w:r>
      <w:r w:rsidRPr="00F8504D">
        <w:rPr>
          <w:rFonts w:ascii="Times New Roman" w:hAnsi="Times New Roman"/>
          <w:b/>
          <w:color w:val="2D2F39"/>
          <w:shd w:val="clear" w:color="auto" w:fill="F9FAFA"/>
        </w:rPr>
        <w:t>с</w:t>
      </w:r>
      <w:r w:rsidRPr="00F8504D">
        <w:rPr>
          <w:rFonts w:ascii="Times New Roman" w:hAnsi="Times New Roman"/>
          <w:b/>
          <w:i/>
          <w:iCs/>
          <w:color w:val="000000"/>
          <w:shd w:val="clear" w:color="auto" w:fill="F8FBFD"/>
        </w:rPr>
        <w:t>нят с кадастрового учета 27.12.2024 г.;</w:t>
      </w:r>
    </w:p>
    <w:p w:rsidR="003E238E" w:rsidRPr="00F8504D" w:rsidRDefault="00F8504D" w:rsidP="00F8504D">
      <w:pPr>
        <w:spacing w:after="0"/>
        <w:contextualSpacing/>
        <w:rPr>
          <w:rFonts w:ascii="Times New Roman" w:hAnsi="Times New Roman"/>
          <w:b/>
        </w:rPr>
      </w:pPr>
      <w:r w:rsidRPr="00F8504D">
        <w:rPr>
          <w:rFonts w:ascii="Times New Roman" w:hAnsi="Times New Roman"/>
        </w:rPr>
        <w:t xml:space="preserve">           1.2. Квартиру в жилом доме, расположенную  по адресу: 396334, Российская Федерация, Воронежская область,  </w:t>
      </w:r>
      <w:proofErr w:type="spellStart"/>
      <w:r w:rsidRPr="00F8504D">
        <w:rPr>
          <w:rFonts w:ascii="Times New Roman" w:hAnsi="Times New Roman"/>
        </w:rPr>
        <w:t>Новоусманский</w:t>
      </w:r>
      <w:proofErr w:type="spellEnd"/>
      <w:r w:rsidRPr="00F8504D">
        <w:rPr>
          <w:rFonts w:ascii="Times New Roman" w:hAnsi="Times New Roman"/>
        </w:rPr>
        <w:t xml:space="preserve"> муниципальный район, Никольское сельское поселение, посёлок   совхоза «Воронежский», улица Чапаева, дом15 кв.2, с кадастровым номером 36:16:0501011:105 </w:t>
      </w:r>
      <w:r w:rsidRPr="00F8504D">
        <w:rPr>
          <w:rFonts w:ascii="Times New Roman" w:hAnsi="Times New Roman"/>
          <w:color w:val="000000"/>
        </w:rPr>
        <w:t xml:space="preserve"> </w:t>
      </w:r>
      <w:r w:rsidRPr="00F8504D">
        <w:rPr>
          <w:rFonts w:ascii="Times New Roman" w:hAnsi="Times New Roman"/>
        </w:rPr>
        <w:t xml:space="preserve">уникальный номер адреса объекта адресации в </w:t>
      </w:r>
      <w:r w:rsidRPr="00F8504D">
        <w:rPr>
          <w:rFonts w:ascii="Times New Roman" w:hAnsi="Times New Roman"/>
          <w:b/>
          <w:i/>
        </w:rPr>
        <w:t xml:space="preserve">ГАР </w:t>
      </w:r>
      <w:r w:rsidRPr="00F8504D">
        <w:rPr>
          <w:rFonts w:ascii="Times New Roman" w:hAnsi="Times New Roman"/>
          <w:b/>
        </w:rPr>
        <w:t xml:space="preserve"> </w:t>
      </w:r>
      <w:r w:rsidRPr="00F8504D">
        <w:rPr>
          <w:rFonts w:ascii="Times New Roman" w:hAnsi="Times New Roman"/>
          <w:b/>
          <w:i/>
          <w:color w:val="2D2F39"/>
          <w:shd w:val="clear" w:color="auto" w:fill="F9FAFA"/>
        </w:rPr>
        <w:t>c6929599-8edd-4c4a-ae99-cdd8ad60ec54</w:t>
      </w:r>
      <w:r w:rsidRPr="00F8504D">
        <w:rPr>
          <w:rFonts w:ascii="Times New Roman" w:hAnsi="Times New Roman"/>
          <w:color w:val="2D2F39"/>
          <w:shd w:val="clear" w:color="auto" w:fill="FFFFFF"/>
        </w:rPr>
        <w:t xml:space="preserve"> </w:t>
      </w:r>
      <w:r w:rsidRPr="00F8504D">
        <w:rPr>
          <w:rFonts w:ascii="Times New Roman" w:hAnsi="Times New Roman"/>
          <w:color w:val="2D2F39"/>
          <w:shd w:val="clear" w:color="auto" w:fill="F9FAFA"/>
        </w:rPr>
        <w:t xml:space="preserve"> </w:t>
      </w:r>
      <w:r w:rsidRPr="00F8504D">
        <w:rPr>
          <w:rFonts w:ascii="Times New Roman" w:hAnsi="Times New Roman"/>
          <w:b/>
          <w:color w:val="2D2F39"/>
          <w:shd w:val="clear" w:color="auto" w:fill="F9FAFA"/>
        </w:rPr>
        <w:t>с</w:t>
      </w:r>
      <w:r w:rsidRPr="00F8504D">
        <w:rPr>
          <w:rFonts w:ascii="Times New Roman" w:hAnsi="Times New Roman"/>
          <w:b/>
          <w:i/>
          <w:iCs/>
          <w:color w:val="000000"/>
          <w:shd w:val="clear" w:color="auto" w:fill="F8FBFD"/>
        </w:rPr>
        <w:t>нят с кадастрового учета 27.12.2024 г.</w:t>
      </w:r>
    </w:p>
    <w:p w:rsidR="00C23AE5" w:rsidRPr="00F8504D" w:rsidRDefault="00115E86" w:rsidP="00F8504D">
      <w:pPr>
        <w:spacing w:after="0"/>
        <w:contextualSpacing/>
        <w:rPr>
          <w:rFonts w:ascii="Times New Roman" w:hAnsi="Times New Roman"/>
          <w:color w:val="000000"/>
          <w:shd w:val="clear" w:color="auto" w:fill="FFFFFF"/>
        </w:rPr>
      </w:pPr>
      <w:r w:rsidRPr="00F8504D">
        <w:rPr>
          <w:rFonts w:ascii="Times New Roman" w:hAnsi="Times New Roman"/>
        </w:rPr>
        <w:t xml:space="preserve">       </w:t>
      </w:r>
      <w:r w:rsidR="00F8504D" w:rsidRPr="00F8504D">
        <w:rPr>
          <w:rFonts w:ascii="Times New Roman" w:hAnsi="Times New Roman"/>
        </w:rPr>
        <w:t>2</w:t>
      </w:r>
      <w:r w:rsidR="00005FDE" w:rsidRPr="00F8504D">
        <w:rPr>
          <w:rFonts w:ascii="Times New Roman" w:hAnsi="Times New Roman"/>
        </w:rPr>
        <w:t xml:space="preserve">. </w:t>
      </w:r>
      <w:bookmarkStart w:id="0" w:name="_GoBack"/>
      <w:bookmarkEnd w:id="0"/>
      <w:r w:rsidR="00F8504D" w:rsidRPr="00F8504D">
        <w:rPr>
          <w:rFonts w:ascii="Times New Roman" w:hAnsi="Times New Roman"/>
        </w:rPr>
        <w:t>Специалисту администрации Никольского сельского поселения обеспечить размещение информации в федеральной информационной адресной системе (ФИАС).</w:t>
      </w:r>
    </w:p>
    <w:p w:rsidR="00A82209" w:rsidRPr="00F8504D" w:rsidRDefault="00115E86" w:rsidP="00122475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8504D">
        <w:rPr>
          <w:sz w:val="22"/>
          <w:szCs w:val="22"/>
        </w:rPr>
        <w:t xml:space="preserve">      </w:t>
      </w:r>
      <w:r w:rsidR="00F8504D" w:rsidRPr="00F8504D">
        <w:rPr>
          <w:sz w:val="22"/>
          <w:szCs w:val="22"/>
        </w:rPr>
        <w:t xml:space="preserve"> 3</w:t>
      </w:r>
      <w:r w:rsidR="00A82209" w:rsidRPr="00F8504D">
        <w:rPr>
          <w:sz w:val="22"/>
          <w:szCs w:val="22"/>
        </w:rPr>
        <w:t xml:space="preserve">. </w:t>
      </w:r>
      <w:proofErr w:type="gramStart"/>
      <w:r w:rsidR="00A82209" w:rsidRPr="00F8504D">
        <w:rPr>
          <w:sz w:val="22"/>
          <w:szCs w:val="22"/>
        </w:rPr>
        <w:t>Контроль за</w:t>
      </w:r>
      <w:proofErr w:type="gramEnd"/>
      <w:r w:rsidR="00A82209" w:rsidRPr="00F8504D">
        <w:rPr>
          <w:sz w:val="22"/>
          <w:szCs w:val="22"/>
        </w:rPr>
        <w:t xml:space="preserve"> надлежащим исполнением постановления оставляю за собой.</w:t>
      </w:r>
    </w:p>
    <w:p w:rsidR="00A82209" w:rsidRPr="00F8504D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</w:rPr>
      </w:pPr>
    </w:p>
    <w:p w:rsidR="003E238E" w:rsidRPr="00F8504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</w:rPr>
      </w:pPr>
    </w:p>
    <w:p w:rsidR="003E238E" w:rsidRPr="00F8504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</w:rPr>
      </w:pPr>
    </w:p>
    <w:p w:rsidR="003E238E" w:rsidRPr="00F8504D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</w:rPr>
      </w:pPr>
    </w:p>
    <w:p w:rsidR="00944A8F" w:rsidRPr="00F8504D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  <w:r w:rsidRPr="00F8504D">
        <w:rPr>
          <w:rFonts w:ascii="Times New Roman" w:hAnsi="Times New Roman"/>
        </w:rPr>
        <w:t>ГЛАВА НИКОЛЬСКОГО</w:t>
      </w:r>
    </w:p>
    <w:p w:rsidR="00E9426F" w:rsidRPr="00F8504D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  <w:r w:rsidRPr="00F8504D">
        <w:rPr>
          <w:rFonts w:ascii="Times New Roman" w:hAnsi="Times New Roman"/>
        </w:rPr>
        <w:t xml:space="preserve">СЕЛЬСКОГО ПОСЕЛЕНИЯ                                                      </w:t>
      </w:r>
      <w:r w:rsidR="00763421" w:rsidRPr="00F8504D">
        <w:rPr>
          <w:rFonts w:ascii="Times New Roman" w:hAnsi="Times New Roman"/>
        </w:rPr>
        <w:t>И.В.МИЛЬГУНОВА</w:t>
      </w:r>
    </w:p>
    <w:p w:rsidR="0059239F" w:rsidRPr="00F8504D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</w:rPr>
      </w:pPr>
    </w:p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B37"/>
    <w:rsid w:val="00150141"/>
    <w:rsid w:val="00153D50"/>
    <w:rsid w:val="00156F82"/>
    <w:rsid w:val="00163B14"/>
    <w:rsid w:val="00194539"/>
    <w:rsid w:val="0019642D"/>
    <w:rsid w:val="001A06B6"/>
    <w:rsid w:val="001A3F4C"/>
    <w:rsid w:val="001E0617"/>
    <w:rsid w:val="001E62D5"/>
    <w:rsid w:val="0020091D"/>
    <w:rsid w:val="00211036"/>
    <w:rsid w:val="00224BA4"/>
    <w:rsid w:val="00234BDE"/>
    <w:rsid w:val="00236798"/>
    <w:rsid w:val="00246D57"/>
    <w:rsid w:val="00250545"/>
    <w:rsid w:val="00251F2D"/>
    <w:rsid w:val="00264210"/>
    <w:rsid w:val="00274D34"/>
    <w:rsid w:val="00276253"/>
    <w:rsid w:val="00276AF3"/>
    <w:rsid w:val="002B01C1"/>
    <w:rsid w:val="002C1B2F"/>
    <w:rsid w:val="002C6AAB"/>
    <w:rsid w:val="002C7FCB"/>
    <w:rsid w:val="002D1E69"/>
    <w:rsid w:val="002E77E8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1654"/>
    <w:rsid w:val="004B410E"/>
    <w:rsid w:val="004D2AAB"/>
    <w:rsid w:val="004D5687"/>
    <w:rsid w:val="004E17B0"/>
    <w:rsid w:val="004E3FDE"/>
    <w:rsid w:val="004F14E7"/>
    <w:rsid w:val="004F1649"/>
    <w:rsid w:val="004F1EDC"/>
    <w:rsid w:val="004F5E01"/>
    <w:rsid w:val="004F6FAA"/>
    <w:rsid w:val="004F7CAD"/>
    <w:rsid w:val="00517DB0"/>
    <w:rsid w:val="00527284"/>
    <w:rsid w:val="00527373"/>
    <w:rsid w:val="00532BFA"/>
    <w:rsid w:val="0053478C"/>
    <w:rsid w:val="00534BB9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15D17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81267"/>
    <w:rsid w:val="006857CE"/>
    <w:rsid w:val="006E61A2"/>
    <w:rsid w:val="00706018"/>
    <w:rsid w:val="007213DF"/>
    <w:rsid w:val="00730812"/>
    <w:rsid w:val="00737D7B"/>
    <w:rsid w:val="00763421"/>
    <w:rsid w:val="0077095D"/>
    <w:rsid w:val="007775F5"/>
    <w:rsid w:val="00782D05"/>
    <w:rsid w:val="00785F09"/>
    <w:rsid w:val="00790D47"/>
    <w:rsid w:val="00793991"/>
    <w:rsid w:val="007A4B22"/>
    <w:rsid w:val="007C1934"/>
    <w:rsid w:val="007C287D"/>
    <w:rsid w:val="007F32F8"/>
    <w:rsid w:val="008079FF"/>
    <w:rsid w:val="0081059E"/>
    <w:rsid w:val="00811997"/>
    <w:rsid w:val="00817FB4"/>
    <w:rsid w:val="0082177C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18F7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6666"/>
    <w:rsid w:val="009D797B"/>
    <w:rsid w:val="009E54EE"/>
    <w:rsid w:val="009F6467"/>
    <w:rsid w:val="00A12FB1"/>
    <w:rsid w:val="00A15ED1"/>
    <w:rsid w:val="00A23EFD"/>
    <w:rsid w:val="00A25312"/>
    <w:rsid w:val="00A35C96"/>
    <w:rsid w:val="00A44ECB"/>
    <w:rsid w:val="00A45DBC"/>
    <w:rsid w:val="00A51439"/>
    <w:rsid w:val="00A52BA7"/>
    <w:rsid w:val="00A542E0"/>
    <w:rsid w:val="00A549EC"/>
    <w:rsid w:val="00A64562"/>
    <w:rsid w:val="00A64F8F"/>
    <w:rsid w:val="00A71B6E"/>
    <w:rsid w:val="00A8009F"/>
    <w:rsid w:val="00A8099D"/>
    <w:rsid w:val="00A82209"/>
    <w:rsid w:val="00A91900"/>
    <w:rsid w:val="00AE6654"/>
    <w:rsid w:val="00AF5038"/>
    <w:rsid w:val="00B06973"/>
    <w:rsid w:val="00B32345"/>
    <w:rsid w:val="00B43E07"/>
    <w:rsid w:val="00B445F3"/>
    <w:rsid w:val="00B46411"/>
    <w:rsid w:val="00B51CEE"/>
    <w:rsid w:val="00B61990"/>
    <w:rsid w:val="00B661AE"/>
    <w:rsid w:val="00BA30E1"/>
    <w:rsid w:val="00BA3A9B"/>
    <w:rsid w:val="00BB0560"/>
    <w:rsid w:val="00BB1030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40C03"/>
    <w:rsid w:val="00C42A43"/>
    <w:rsid w:val="00C54FCB"/>
    <w:rsid w:val="00C95F4C"/>
    <w:rsid w:val="00CA0003"/>
    <w:rsid w:val="00CA40D6"/>
    <w:rsid w:val="00CB19E6"/>
    <w:rsid w:val="00CB4D47"/>
    <w:rsid w:val="00CC0A15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4576"/>
    <w:rsid w:val="00D84B65"/>
    <w:rsid w:val="00DA4EBB"/>
    <w:rsid w:val="00DA61F1"/>
    <w:rsid w:val="00DB7879"/>
    <w:rsid w:val="00DD10A5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6119"/>
    <w:rsid w:val="00F1445C"/>
    <w:rsid w:val="00F228BE"/>
    <w:rsid w:val="00F231AE"/>
    <w:rsid w:val="00F2768B"/>
    <w:rsid w:val="00F31274"/>
    <w:rsid w:val="00F36CE1"/>
    <w:rsid w:val="00F53018"/>
    <w:rsid w:val="00F61B14"/>
    <w:rsid w:val="00F75707"/>
    <w:rsid w:val="00F8504D"/>
    <w:rsid w:val="00FA0B37"/>
    <w:rsid w:val="00FA1678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137</cp:revision>
  <cp:lastPrinted>2024-12-16T11:15:00Z</cp:lastPrinted>
  <dcterms:created xsi:type="dcterms:W3CDTF">2019-12-06T07:53:00Z</dcterms:created>
  <dcterms:modified xsi:type="dcterms:W3CDTF">2025-01-17T05:34:00Z</dcterms:modified>
</cp:coreProperties>
</file>